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325245" cy="1212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0" t="-51" r="-50" b="-51"/>
                    <a:stretch>
                      <a:fillRect/>
                    </a:stretch>
                  </pic:blipFill>
                  <pic:spPr bwMode="auto">
                    <a:xfrm>
                      <a:off x="0" y="0"/>
                      <a:ext cx="1325245" cy="1212850"/>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RECRUITMENT MONITORING INFORMATION FORM</w:t>
      </w:r>
    </w:p>
    <w:p>
      <w:pPr>
        <w:pStyle w:val="AppFormNormal"/>
        <w:jc w:val="both"/>
        <w:rPr>
          <w:rFonts w:ascii="Calibri" w:hAnsi="Calibri" w:cs="Calibri"/>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rFonts w:ascii="Calibri" w:hAnsi="Calibri" w:cs="Calibri"/>
          <w:lang w:val="en-GB"/>
        </w:rPr>
      </w:pPr>
      <w:r>
        <w:rPr>
          <w:rFonts w:cs="Calibri" w:ascii="Calibri" w:hAnsi="Calibr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p>
      <w:pPr>
        <w:pStyle w:val="AppFormNormal"/>
        <w:jc w:val="both"/>
        <w:rPr>
          <w:rFonts w:ascii="Calibri" w:hAnsi="Calibri" w:cs="Calibri"/>
          <w:lang w:val="en-GB"/>
        </w:rPr>
      </w:pPr>
      <w:r>
        <w:rPr>
          <w:rFonts w:cs="Calibri" w:ascii="Calibri" w:hAnsi="Calibri"/>
          <w:lang w:val="en-GB"/>
        </w:rPr>
        <w:t>Post title:</w:t>
        <w:tab/>
        <w:t xml:space="preserve">  </w:t>
      </w:r>
    </w:p>
    <w:p>
      <w:pPr>
        <w:pStyle w:val="AppFormNormal"/>
        <w:jc w:val="both"/>
        <w:rPr>
          <w:rFonts w:ascii="Calibri" w:hAnsi="Calibri" w:cs="Calibri"/>
          <w:lang w:val="en-GB"/>
        </w:rPr>
      </w:pPr>
      <w:r>
        <w:rPr>
          <w:rFonts w:cs="Calibri" w:ascii="Calibri" w:hAnsi="Calibri"/>
          <w:lang w:val="en-GB"/>
        </w:rPr>
        <w:t>School:</w:t>
        <w:tab/>
        <w:tab/>
        <w:t xml:space="preserve">  </w:t>
      </w:r>
    </w:p>
    <w:p>
      <w:pPr>
        <w:pStyle w:val="AppFormNormal"/>
        <w:jc w:val="both"/>
        <w:rPr>
          <w:rFonts w:ascii="Calibri" w:hAnsi="Calibri" w:cs="Calibri"/>
          <w:lang w:val="en-GB"/>
        </w:rPr>
      </w:pPr>
      <w:r>
        <w:rPr>
          <w:rFonts w:cs="Calibri" w:ascii="Calibri" w:hAnsi="Calibri"/>
          <w:lang w:val="en-GB"/>
        </w:rPr>
        <w:t>Date of birth:</w:t>
        <w:tab/>
        <w:t xml:space="preserve"> </w:t>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sz w:val="22"/>
          <w:szCs w:val="22"/>
          <w:lang w:val="en-GB"/>
        </w:rPr>
        <w:t xml:space="preserve">Female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ab/>
        <w:t xml:space="preserv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 xml:space="preserve">Prefer not to say </w:t>
      </w:r>
      <w:r>
        <w:rPr>
          <w:rFonts w:eastAsia="MS Gothic" w:cs="MS Gothic" w:ascii="MS Gothic" w:hAnsi="MS Gothic"/>
          <w:b w:val="false"/>
          <w:sz w:val="22"/>
          <w:szCs w:val="22"/>
          <w:lang w:val="en-GB"/>
        </w:rPr>
        <w:t>☐</w:t>
      </w:r>
    </w:p>
    <w:p>
      <w:pPr>
        <w:pStyle w:val="AppFormTitle"/>
        <w:jc w:val="both"/>
        <w:rPr>
          <w:rFonts w:ascii="Calibri" w:hAnsi="Calibri" w:cs="Calibri"/>
          <w:sz w:val="24"/>
          <w:szCs w:val="24"/>
          <w:lang w:val="en-GB"/>
        </w:rPr>
      </w:pPr>
      <w:r>
        <w:rPr>
          <w:rFonts w:cs="Calibri" w:ascii="Calibri" w:hAnsi="Calibri"/>
          <w:sz w:val="24"/>
          <w:szCs w:val="24"/>
          <w:lang w:val="en-GB"/>
        </w:rPr>
        <w:t>COUNTRY OF BIRTH</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My country of birth is: </w:t>
      </w:r>
    </w:p>
    <w:p>
      <w:pPr>
        <w:pStyle w:val="AppFormTitle"/>
        <w:jc w:val="both"/>
        <w:rPr>
          <w:rFonts w:ascii="Calibri" w:hAnsi="Calibri" w:cs="Calibri"/>
          <w:b w:val="false"/>
          <w:i/>
          <w:i/>
          <w:lang w:val="en-GB"/>
        </w:rPr>
      </w:pPr>
      <w:r>
        <w:rPr>
          <w:rFonts w:cs="Calibri" w:ascii="Calibri" w:hAnsi="Calibri"/>
          <w:b w:val="false"/>
          <w:i/>
          <w:lang w:val="en-GB"/>
        </w:rPr>
      </w:r>
    </w:p>
    <w:p>
      <w:pPr>
        <w:pStyle w:val="AppFormTitle"/>
        <w:jc w:val="both"/>
        <w:rPr>
          <w:rFonts w:ascii="Calibri" w:hAnsi="Calibri" w:cs="Calibri"/>
          <w:b w:val="false"/>
          <w:i/>
          <w:i/>
          <w:lang w:val="en-GB"/>
        </w:rPr>
      </w:pPr>
      <w:r>
        <w:rPr>
          <w:rFonts w:cs="Calibri" w:ascii="Calibri" w:hAnsi="Calibri"/>
          <w:b w:val="false"/>
          <w:i/>
          <w:lang w:val="en-GB"/>
        </w:rPr>
      </w:r>
    </w:p>
    <w:p>
      <w:pPr>
        <w:pStyle w:val="AppFormTitle"/>
        <w:jc w:val="both"/>
        <w:rPr>
          <w:rFonts w:ascii="Calibri" w:hAnsi="Calibri" w:cs="Calibri"/>
          <w:sz w:val="24"/>
          <w:szCs w:val="24"/>
          <w:lang w:val="en-GB"/>
        </w:rPr>
      </w:pPr>
      <w:r>
        <w:rPr>
          <w:rFonts w:cs="Calibri" w:ascii="Calibri" w:hAnsi="Calibri"/>
          <w:sz w:val="24"/>
          <w:szCs w:val="24"/>
          <w:lang w:val="en-GB"/>
        </w:rPr>
        <w:t xml:space="preserve">ETHNIC ORIGIN </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hanging="720" w:left="720" w:right="0"/>
        <w:jc w:val="both"/>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Black background (please specify):  </w:t>
      </w:r>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mixed background (please specify):  </w:t>
      </w:r>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Asian background (please specify):  </w:t>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5.</w:t>
        <w:tab/>
        <w:t>Chinese and Chinese British</w:t>
      </w:r>
    </w:p>
    <w:p>
      <w:pPr>
        <w:pStyle w:val="Normal"/>
        <w:spacing w:lineRule="auto" w:line="240" w:before="0" w:after="0"/>
        <w:rPr>
          <w:b/>
          <w:lang w:val="en-GB"/>
        </w:rPr>
      </w:pPr>
      <w:r>
        <w:rPr>
          <w:b/>
          <w:lang w:val="en-GB"/>
        </w:rPr>
      </w:r>
    </w:p>
    <w:p>
      <w:pPr>
        <w:pStyle w:val="Normal"/>
        <w:spacing w:lineRule="auto" w:line="240" w:before="0" w:after="0"/>
        <w:rPr/>
      </w:pPr>
      <w:r>
        <w:rPr>
          <w:lang w:val="en-GB"/>
        </w:rPr>
        <w:t>Chinese</w:t>
        <w:tab/>
        <w:tab/>
      </w:r>
      <w:r>
        <w:rPr>
          <w:rFonts w:eastAsia="MS Gothic" w:cs="MS Gothic" w:ascii="MS Gothic" w:hAnsi="MS Gothic"/>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Chinese background (please specify):  </w:t>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6.</w:t>
        <w:tab/>
        <w:t>Other ethnic group</w:t>
      </w:r>
    </w:p>
    <w:p>
      <w:pPr>
        <w:pStyle w:val="Normal"/>
        <w:spacing w:lineRule="auto" w:line="240" w:before="0" w:after="0"/>
        <w:rPr>
          <w:b/>
          <w:lang w:val="en-GB"/>
        </w:rPr>
      </w:pPr>
      <w:r>
        <w:rPr>
          <w:b/>
          <w:lang w:val="en-GB"/>
        </w:rPr>
      </w:r>
    </w:p>
    <w:p>
      <w:pPr>
        <w:pStyle w:val="Normal"/>
        <w:spacing w:lineRule="auto" w:line="240" w:before="0" w:after="0"/>
        <w:rPr>
          <w:lang w:val="en-GB"/>
        </w:rPr>
      </w:pPr>
      <w:r>
        <w:rPr>
          <w:lang w:val="en-GB"/>
        </w:rPr>
        <w:t xml:space="preserve">Please specify:  </w:t>
      </w:r>
      <w:r>
        <w:br w:type="page"/>
      </w:r>
    </w:p>
    <w:p>
      <w:pPr>
        <w:pStyle w:val="AppFormHeading1"/>
        <w:numPr>
          <w:ilvl w:val="0"/>
          <w:numId w:val="0"/>
        </w:numPr>
        <w:ind w:hanging="0" w:left="0" w:right="0"/>
        <w:rPr>
          <w:rFonts w:ascii="Calibri" w:hAnsi="Calibri" w:cs="Calibri"/>
          <w:i w:val="false"/>
          <w:i w:val="false"/>
          <w:sz w:val="24"/>
          <w:szCs w:val="24"/>
          <w:lang w:val="en-GB"/>
        </w:rPr>
      </w:pPr>
      <w:r>
        <w:rPr>
          <w:rFonts w:cs="Calibri" w:ascii="Calibri" w:hAnsi="Calibri"/>
          <w:i w:val="false"/>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rFonts w:ascii="Calibri" w:hAnsi="Calibri" w:cs="Calibri"/>
          <w:lang w:val="en-GB"/>
        </w:rPr>
      </w:pPr>
      <w:r>
        <w:rPr>
          <w:rFonts w:cs="Calibri" w:ascii="Calibri" w:hAnsi="Calibri"/>
          <w:lang w:val="en-GB"/>
        </w:rPr>
        <w:t xml:space="preserve">Any other (please specify):  </w:t>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p>
      <w:pPr>
        <w:pStyle w:val="Normal"/>
        <w:spacing w:lineRule="auto" w:line="252" w:before="0" w:after="160"/>
        <w:jc w:val="both"/>
        <w:rPr>
          <w:rFonts w:eastAsia="Calibri" w:cs=""/>
          <w:b/>
          <w:sz w:val="28"/>
          <w:szCs w:val="28"/>
          <w:lang w:val="en-GB"/>
        </w:rPr>
      </w:pPr>
      <w:r>
        <w:rPr>
          <w:rFonts w:eastAsia="Calibri" w:cs=""/>
          <w:b/>
          <w:sz w:val="28"/>
          <w:szCs w:val="28"/>
          <w:lang w:val="en-GB"/>
        </w:rPr>
        <w:t>Request for Your Consent to Process Your Data</w:t>
      </w:r>
    </w:p>
    <w:p>
      <w:pPr>
        <w:pStyle w:val="Normal"/>
        <w:spacing w:lineRule="auto" w:line="252" w:before="0" w:after="160"/>
        <w:jc w:val="both"/>
        <w:rPr/>
      </w:pPr>
      <w:r>
        <w:rPr>
          <w:rFonts w:eastAsia="Calibri" w:cs=""/>
          <w:lang w:val="en-GB"/>
        </w:rPr>
        <w:t xml:space="preserve">In compliance with the General Data Protection Regulation (GDPR), we wish to ensure you are aware of the purpose for which we are requesting your consent to collect and process the data we have asked you to provide on this form.  </w:t>
      </w:r>
      <w:r>
        <w:rPr>
          <w:rFonts w:eastAsia="Calibri" w:cs=""/>
          <w:b/>
          <w:lang w:val="en-GB"/>
        </w:rPr>
        <w:t>Please note that the completion of this form is voluntary and is not part of your application.  There is no requirement for you to provide the information requested on this form.</w:t>
      </w:r>
    </w:p>
    <w:p>
      <w:pPr>
        <w:pStyle w:val="Normal"/>
        <w:spacing w:lineRule="auto" w:line="252" w:before="0" w:after="160"/>
        <w:jc w:val="both"/>
        <w:rPr>
          <w:rFonts w:eastAsia="Calibri" w:cs=""/>
          <w:b/>
          <w:u w:val="single"/>
          <w:lang w:val="en-GB"/>
        </w:rPr>
      </w:pPr>
      <w:r>
        <w:rPr>
          <w:rFonts w:eastAsia="Calibri" w:cs=""/>
          <w:b/>
          <w:u w:val="single"/>
          <w:lang w:val="en-GB"/>
        </w:rPr>
        <w:t>Important information regarding your consent</w:t>
      </w:r>
    </w:p>
    <w:p>
      <w:pPr>
        <w:pStyle w:val="Normal"/>
        <w:numPr>
          <w:ilvl w:val="0"/>
          <w:numId w:val="2"/>
        </w:numPr>
        <w:spacing w:lineRule="auto" w:line="252" w:before="0" w:after="160"/>
        <w:contextualSpacing/>
        <w:rPr/>
      </w:pPr>
      <w:r>
        <w:rPr>
          <w:rFonts w:eastAsia="Calibri" w:cs=""/>
          <w:lang w:val="en-GB"/>
        </w:rPr>
        <w:t xml:space="preserve">We are </w:t>
      </w:r>
      <w:r>
        <w:rPr>
          <w:rFonts w:eastAsia="Calibri" w:cs=""/>
          <w:b/>
          <w:lang w:val="en-GB"/>
        </w:rPr>
        <w:t>EMMAUS Catholic Academy Trust, 2</w:t>
      </w:r>
      <w:r>
        <w:rPr>
          <w:rFonts w:eastAsia="Calibri" w:cs=""/>
          <w:b/>
          <w:vertAlign w:val="superscript"/>
          <w:lang w:val="en-GB"/>
        </w:rPr>
        <w:t>nd</w:t>
      </w:r>
      <w:r>
        <w:rPr>
          <w:rFonts w:eastAsia="Calibri" w:cs=""/>
          <w:b/>
          <w:lang w:val="en-GB"/>
        </w:rPr>
        <w:t xml:space="preserve"> Floor Crossgate House, 47 – 55 Cross Street, Sale, M33 7FT.</w:t>
      </w:r>
    </w:p>
    <w:p>
      <w:pPr>
        <w:pStyle w:val="Normal"/>
        <w:spacing w:lineRule="auto" w:line="252" w:before="0" w:after="160"/>
        <w:ind w:left="720" w:right="0"/>
        <w:contextualSpacing/>
        <w:jc w:val="both"/>
        <w:rPr>
          <w:rFonts w:eastAsia="Calibri" w:cs=""/>
          <w:lang w:val="en-GB"/>
        </w:rPr>
      </w:pPr>
      <w:r>
        <w:rPr>
          <w:rFonts w:eastAsia="Calibri" w:cs=""/>
          <w:lang w:val="en-GB"/>
        </w:rPr>
      </w:r>
    </w:p>
    <w:p>
      <w:pPr>
        <w:pStyle w:val="Normal"/>
        <w:numPr>
          <w:ilvl w:val="0"/>
          <w:numId w:val="2"/>
        </w:numPr>
        <w:spacing w:lineRule="auto" w:line="252" w:before="0" w:after="160"/>
        <w:contextualSpacing/>
        <w:jc w:val="both"/>
        <w:rPr/>
      </w:pPr>
      <w:r>
        <w:rPr>
          <w:rFonts w:eastAsia="Calibri" w:cs=""/>
          <w:lang w:val="en-GB"/>
        </w:rPr>
        <w:t xml:space="preserve">Being a Catholic education provider we work closely with the </w:t>
      </w:r>
      <w:r>
        <w:rPr>
          <w:rFonts w:eastAsia="Calibri" w:cs=""/>
          <w:b/>
          <w:lang w:val="en-GB"/>
        </w:rPr>
        <w:t xml:space="preserve">Diocese of Salford, the Local Authority and the Department for Education </w:t>
      </w:r>
      <w:r>
        <w:rPr>
          <w:rFonts w:eastAsia="Calibri" w:cs=""/>
          <w:lang w:val="en-GB"/>
        </w:rPr>
        <w:t xml:space="preserve">with whom we may share the information you provide on this application form.  The reason for this is to enable the </w:t>
      </w:r>
      <w:r>
        <w:rPr>
          <w:rFonts w:eastAsia="Calibri" w:cs=""/>
          <w:b/>
          <w:lang w:val="en-GB"/>
        </w:rPr>
        <w:t>Diocese of Salford, the Local Authority and the Department for Education</w:t>
      </w:r>
      <w:r>
        <w:rPr>
          <w:rFonts w:eastAsia="Calibri" w:cs=""/>
          <w:lang w:val="en-GB"/>
        </w:rPr>
        <w:t xml:space="preserve"> to fulfil its role in supporting its schools and exercising the Bishop’s and Trustees’ responsibilities (including oversight of its provision).</w:t>
      </w:r>
    </w:p>
    <w:p>
      <w:pPr>
        <w:pStyle w:val="Normal"/>
        <w:spacing w:lineRule="auto" w:line="252" w:before="0" w:after="160"/>
        <w:ind w:left="720" w:right="0"/>
        <w:contextualSpacing/>
        <w:rPr>
          <w:rFonts w:eastAsia="Calibri" w:cs=""/>
          <w:lang w:val="en-GB"/>
        </w:rPr>
      </w:pPr>
      <w:r>
        <w:rPr>
          <w:rFonts w:eastAsia="Calibri" w:cs=""/>
          <w:lang w:val="en-GB"/>
        </w:rPr>
      </w:r>
    </w:p>
    <w:p>
      <w:pPr>
        <w:pStyle w:val="Normal"/>
        <w:numPr>
          <w:ilvl w:val="0"/>
          <w:numId w:val="2"/>
        </w:numPr>
        <w:spacing w:lineRule="auto" w:line="252" w:before="0" w:after="160"/>
        <w:contextualSpacing/>
        <w:jc w:val="both"/>
        <w:rPr/>
      </w:pPr>
      <w:r>
        <w:rPr>
          <w:rFonts w:eastAsia="Calibri" w:cs=""/>
          <w:lang w:val="en-GB"/>
        </w:rPr>
        <w:t xml:space="preserve">The person responsible for data protection within our organisation is </w:t>
      </w:r>
      <w:r>
        <w:rPr>
          <w:rFonts w:eastAsia="Calibri" w:cs=""/>
          <w:b/>
          <w:lang w:val="en-GB"/>
        </w:rPr>
        <w:t xml:space="preserve">Mrs Alison Smith, Executive Administrative Manager </w:t>
      </w:r>
      <w:r>
        <w:rPr>
          <w:rFonts w:eastAsia="Calibri" w:cs=""/>
          <w:lang w:val="en-GB"/>
        </w:rPr>
        <w:t>and you can contact them with any questions relating to our handling of your data.  You can contact them</w:t>
      </w:r>
      <w:r>
        <w:rPr>
          <w:rFonts w:eastAsia="Calibri" w:cs=""/>
          <w:b/>
          <w:lang w:val="en-GB"/>
        </w:rPr>
        <w:t xml:space="preserve"> by email to </w:t>
      </w:r>
      <w:r>
        <w:rPr>
          <w:rStyle w:val="Hyperlink"/>
          <w:rFonts w:eastAsia="Calibri" w:cs=""/>
          <w:b/>
          <w:lang w:val="en-GB"/>
        </w:rPr>
        <w:t>alison.smith@emmauscat.com</w:t>
      </w:r>
      <w:r>
        <w:rPr>
          <w:rFonts w:eastAsia="Calibri" w:cs=""/>
          <w:lang w:val="en-GB"/>
        </w:rPr>
        <w:t xml:space="preserve">, </w:t>
      </w:r>
      <w:r>
        <w:rPr>
          <w:rFonts w:eastAsia="Calibri" w:cs=""/>
          <w:b/>
          <w:lang w:val="en-GB"/>
        </w:rPr>
        <w:t>marked for the attention of the Data Protection Officer</w:t>
      </w:r>
      <w:r>
        <w:rPr>
          <w:rFonts w:eastAsia="Calibri" w:cs=""/>
          <w:lang w:val="en-GB"/>
        </w:rPr>
        <w:t xml:space="preserve">. </w:t>
      </w:r>
    </w:p>
    <w:p>
      <w:pPr>
        <w:pStyle w:val="Normal"/>
        <w:spacing w:lineRule="auto" w:line="252" w:before="0" w:after="160"/>
        <w:ind w:left="360" w:right="0"/>
        <w:contextualSpacing/>
        <w:rPr>
          <w:rFonts w:eastAsia="Calibri" w:cs=""/>
          <w:lang w:val="en-GB"/>
        </w:rPr>
      </w:pPr>
      <w:r>
        <w:rPr>
          <w:rFonts w:eastAsia="Calibri" w:cs=""/>
          <w:lang w:val="en-GB"/>
        </w:rPr>
      </w:r>
    </w:p>
    <w:p>
      <w:pPr>
        <w:pStyle w:val="Normal"/>
        <w:numPr>
          <w:ilvl w:val="0"/>
          <w:numId w:val="2"/>
        </w:numPr>
        <w:spacing w:lineRule="auto" w:line="252" w:before="0" w:after="160"/>
        <w:contextualSpacing/>
        <w:jc w:val="both"/>
        <w:rPr/>
      </w:pPr>
      <w:r>
        <w:rPr>
          <w:rFonts w:eastAsia="Calibri" w:cs=""/>
          <w:lang w:val="en-GB"/>
        </w:rPr>
        <w:t xml:space="preserve">We require the information we have requested on this form in order to fulfil our duties under the Equality Act 2010, namely for statistical and equal opportunity monitoring purposes.  As part of our duties under the Equality Act 2010 we will share the information you provide with </w:t>
      </w:r>
      <w:r>
        <w:rPr>
          <w:rFonts w:eastAsia="Calibri" w:cs=""/>
          <w:b/>
          <w:lang w:val="en-GB"/>
        </w:rPr>
        <w:t xml:space="preserve">the Diocese of Salford, the Local Authority and the Department for Education as part of annual census returns or for audit purposes. </w:t>
      </w:r>
    </w:p>
    <w:p>
      <w:pPr>
        <w:pStyle w:val="Normal"/>
        <w:spacing w:lineRule="auto" w:line="252" w:before="0" w:after="160"/>
        <w:ind w:left="720" w:right="0"/>
        <w:contextualSpacing/>
        <w:rPr>
          <w:rFonts w:eastAsia="Calibri" w:cs=""/>
          <w:lang w:val="en-GB"/>
        </w:rPr>
      </w:pPr>
      <w:r>
        <w:rPr>
          <w:rFonts w:eastAsia="Calibri" w:cs=""/>
          <w:lang w:val="en-GB"/>
        </w:rPr>
      </w:r>
    </w:p>
    <w:p>
      <w:pPr>
        <w:pStyle w:val="Normal"/>
        <w:numPr>
          <w:ilvl w:val="0"/>
          <w:numId w:val="2"/>
        </w:numPr>
        <w:spacing w:lineRule="auto" w:line="252" w:before="0" w:after="160"/>
        <w:contextualSpacing/>
        <w:jc w:val="both"/>
        <w:rPr/>
      </w:pPr>
      <w:r>
        <w:rPr>
          <w:rFonts w:eastAsia="Calibri" w:cs=""/>
          <w:lang w:val="en-GB"/>
        </w:rPr>
        <w:t>To the extent that you have shared any special categories of personal data</w:t>
      </w:r>
      <w:r>
        <w:rPr>
          <w:rStyle w:val="FootnoteReference"/>
          <w:rStyle w:val="FootnoteReference"/>
          <w:rFonts w:eastAsia="Calibri" w:cs=""/>
          <w:vertAlign w:val="superscript"/>
          <w:lang w:val="en-GB"/>
        </w:rPr>
        <w:footnoteReference w:id="2"/>
      </w:r>
      <w:r>
        <w:rPr>
          <w:rFonts w:eastAsia="Calibri" w:cs=""/>
          <w:lang w:val="en-GB"/>
        </w:rPr>
        <w:t xml:space="preserve"> this will not be shared with any third party except as detailed in paragraphs 2 and 4 above, unless a legal obligation should arise.</w:t>
      </w:r>
    </w:p>
    <w:p>
      <w:pPr>
        <w:pStyle w:val="Normal"/>
        <w:spacing w:lineRule="auto" w:line="252" w:before="0" w:after="160"/>
        <w:ind w:left="720" w:right="0"/>
        <w:contextualSpacing/>
        <w:rPr>
          <w:rFonts w:eastAsia="Calibri" w:cs=""/>
          <w:lang w:val="en-GB"/>
        </w:rPr>
      </w:pPr>
      <w:r>
        <w:rPr>
          <w:rFonts w:eastAsia="Calibri" w:cs=""/>
          <w:lang w:val="en-GB"/>
        </w:rPr>
      </w:r>
    </w:p>
    <w:p>
      <w:pPr>
        <w:pStyle w:val="Normal"/>
        <w:numPr>
          <w:ilvl w:val="0"/>
          <w:numId w:val="2"/>
        </w:numPr>
        <w:spacing w:lineRule="auto" w:line="252" w:before="0" w:after="160"/>
        <w:contextualSpacing/>
        <w:jc w:val="both"/>
        <w:rPr/>
      </w:pPr>
      <w:r>
        <w:rPr>
          <w:rFonts w:eastAsia="Calibri" w:cs=""/>
          <w:lang w:val="en-GB"/>
        </w:rPr>
        <w:t>We shall retain the information you have provided on this form for a period of 6 months to enable equal opportunity monitoring to take place.</w:t>
      </w:r>
    </w:p>
    <w:p>
      <w:pPr>
        <w:pStyle w:val="Normal"/>
        <w:spacing w:lineRule="auto" w:line="252" w:before="0" w:after="160"/>
        <w:contextualSpacing/>
        <w:jc w:val="both"/>
        <w:rPr>
          <w:rFonts w:eastAsia="Calibri" w:cs=""/>
          <w:lang w:val="en-GB"/>
        </w:rPr>
      </w:pPr>
      <w:r>
        <w:rPr>
          <w:rFonts w:eastAsia="Calibri" w:cs=""/>
          <w:lang w:val="en-GB"/>
        </w:rPr>
      </w:r>
    </w:p>
    <w:p>
      <w:pPr>
        <w:pStyle w:val="Normal"/>
        <w:numPr>
          <w:ilvl w:val="0"/>
          <w:numId w:val="2"/>
        </w:numPr>
        <w:spacing w:lineRule="auto" w:line="252" w:before="0" w:after="160"/>
        <w:contextualSpacing/>
        <w:jc w:val="both"/>
        <w:rPr/>
      </w:pPr>
      <w:r>
        <w:rPr>
          <w:rFonts w:eastAsia="Calibri" w:cs=""/>
          <w:lang w:val="en-GB"/>
        </w:rPr>
        <w:t>We will keep a record of your consent as evidence that we have obtained your consent to collect and process the data you have provided on this application form.</w:t>
      </w:r>
    </w:p>
    <w:p>
      <w:pPr>
        <w:pStyle w:val="Normal"/>
        <w:spacing w:lineRule="auto" w:line="252" w:before="0" w:after="160"/>
        <w:ind w:left="720" w:right="0"/>
        <w:contextualSpacing/>
        <w:rPr>
          <w:rFonts w:eastAsia="Calibri" w:cs=""/>
          <w:lang w:val="en-GB"/>
        </w:rPr>
      </w:pPr>
      <w:r>
        <w:rPr>
          <w:rFonts w:eastAsia="Calibri" w:cs=""/>
          <w:lang w:val="en-GB"/>
        </w:rPr>
      </w:r>
    </w:p>
    <w:p>
      <w:pPr>
        <w:pStyle w:val="Normal"/>
        <w:numPr>
          <w:ilvl w:val="0"/>
          <w:numId w:val="2"/>
        </w:numPr>
        <w:spacing w:lineRule="auto" w:line="252" w:before="0" w:after="160"/>
        <w:contextualSpacing/>
        <w:jc w:val="both"/>
        <w:rPr/>
      </w:pPr>
      <w:r>
        <w:rPr>
          <w:rFonts w:eastAsia="Calibri" w:cs=""/>
          <w:lang w:val="en-GB"/>
        </w:rPr>
        <w:t xml:space="preserve">You have the right to withdraw your consent at any time and can do so by informing our organisation’s </w:t>
      </w:r>
      <w:r>
        <w:rPr>
          <w:rFonts w:eastAsia="Calibri" w:cs=""/>
          <w:b/>
          <w:lang w:val="en-GB"/>
        </w:rPr>
        <w:t>Data Protection Officer</w:t>
      </w:r>
      <w:r>
        <w:rPr/>
        <w:t xml:space="preserve"> (see paragraph 3 above) </w:t>
      </w:r>
      <w:r>
        <w:rPr>
          <w:rFonts w:eastAsia="Calibri" w:cs=""/>
          <w:lang w:val="en-GB"/>
        </w:rPr>
        <w:t>that you wish to withdraw your consent.</w:t>
      </w:r>
    </w:p>
    <w:p>
      <w:pPr>
        <w:pStyle w:val="Normal"/>
        <w:spacing w:lineRule="auto" w:line="252" w:before="0" w:after="160"/>
        <w:ind w:left="720" w:right="0"/>
        <w:contextualSpacing/>
        <w:rPr>
          <w:rFonts w:eastAsia="Calibri" w:cs=""/>
          <w:lang w:val="en-GB"/>
        </w:rPr>
      </w:pPr>
      <w:r>
        <w:rPr>
          <w:rFonts w:eastAsia="Calibri" w:cs=""/>
          <w:lang w:val="en-GB"/>
        </w:rPr>
      </w:r>
    </w:p>
    <w:p>
      <w:pPr>
        <w:pStyle w:val="Normal"/>
        <w:numPr>
          <w:ilvl w:val="0"/>
          <w:numId w:val="2"/>
        </w:numPr>
        <w:spacing w:lineRule="auto" w:line="252" w:before="0" w:after="160"/>
        <w:contextualSpacing/>
        <w:jc w:val="both"/>
        <w:rPr/>
      </w:pPr>
      <w:r>
        <w:rPr>
          <w:rFonts w:eastAsia="Calibri" w:cs=""/>
          <w:lang w:val="en-GB"/>
        </w:rPr>
        <w:t xml:space="preserve">To read about your individual rights you can </w:t>
      </w:r>
      <w:r>
        <w:rPr>
          <w:rFonts w:eastAsia="Calibri" w:cs="Arial"/>
          <w:lang w:val="en-GB"/>
        </w:rPr>
        <w:t>refer to our fair processing notice and data protection policies.</w:t>
      </w:r>
    </w:p>
    <w:p>
      <w:pPr>
        <w:pStyle w:val="Normal"/>
        <w:spacing w:lineRule="auto" w:line="252" w:before="0" w:after="160"/>
        <w:ind w:left="720" w:right="0"/>
        <w:contextualSpacing/>
        <w:rPr>
          <w:rFonts w:eastAsia="Calibri" w:cs=""/>
          <w:lang w:val="en-GB"/>
        </w:rPr>
      </w:pPr>
      <w:r>
        <w:rPr>
          <w:rFonts w:eastAsia="Calibri" w:cs=""/>
          <w:lang w:val="en-GB"/>
        </w:rPr>
      </w:r>
    </w:p>
    <w:p>
      <w:pPr>
        <w:pStyle w:val="Normal"/>
        <w:numPr>
          <w:ilvl w:val="0"/>
          <w:numId w:val="2"/>
        </w:numPr>
        <w:spacing w:lineRule="auto" w:line="252" w:before="0" w:after="160"/>
        <w:contextualSpacing/>
        <w:jc w:val="both"/>
        <w:rPr/>
      </w:pPr>
      <w:r>
        <w:rPr>
          <w:rFonts w:eastAsia="Calibri" w:cs=""/>
          <w:lang w:val="en-GB"/>
        </w:rPr>
        <w:t xml:space="preserve">If you wish to complain about how we have collected and processed the information you have provided on this form, you can make a complaint to our organisation by following the </w:t>
      </w:r>
      <w:r>
        <w:rPr>
          <w:rFonts w:eastAsia="Calibri" w:cs=""/>
          <w:b/>
          <w:lang w:val="en-GB"/>
        </w:rPr>
        <w:t xml:space="preserve">Emmaus Catholic Academy Trust Complaints Policy and Procedure which can be downloaded from the school website at </w:t>
      </w:r>
      <w:r>
        <w:rPr>
          <w:rStyle w:val="Hyperlink"/>
        </w:rPr>
        <w:t>http://www.emmauscat.com</w:t>
      </w:r>
      <w:r>
        <w:rPr>
          <w:rFonts w:eastAsia="Calibri" w:cs=""/>
          <w:b/>
          <w:lang w:val="en-GB"/>
        </w:rPr>
        <w:t>.</w:t>
      </w:r>
      <w:r>
        <w:rPr>
          <w:rFonts w:eastAsia="Calibri" w:cs=""/>
          <w:lang w:val="en-GB"/>
        </w:rPr>
        <w:t xml:space="preserve">  If you are unhappy with how your complaint has been handled you can contact the Information Commissioner’s Office via their website at </w:t>
      </w:r>
      <w:r>
        <w:rPr>
          <w:rFonts w:eastAsia="Calibri" w:cs=""/>
          <w:color w:val="0563C1"/>
          <w:u w:val="single"/>
          <w:lang w:val="en-GB"/>
        </w:rPr>
        <w:t>www.ico.org.uk</w:t>
      </w:r>
      <w:r>
        <w:rPr>
          <w:rFonts w:eastAsia="Calibri" w:cs=""/>
          <w:lang w:val="en-GB"/>
        </w:rPr>
        <w:t>.</w:t>
      </w:r>
    </w:p>
    <w:p>
      <w:pPr>
        <w:pStyle w:val="Normal"/>
        <w:spacing w:lineRule="auto" w:line="252" w:before="0" w:after="160"/>
        <w:ind w:left="720" w:right="0"/>
        <w:contextualSpacing/>
        <w:rPr>
          <w:rFonts w:eastAsia="Calibri" w:cs=""/>
          <w:lang w:val="en-GB"/>
        </w:rPr>
      </w:pPr>
      <w:r>
        <w:rPr>
          <w:rFonts w:eastAsia="Calibri" w:cs=""/>
          <w:lang w:val="en-GB"/>
        </w:rPr>
      </w:r>
    </w:p>
    <w:p>
      <w:pPr>
        <w:pStyle w:val="Normal"/>
        <w:spacing w:lineRule="auto" w:line="252" w:before="0" w:after="160"/>
        <w:jc w:val="both"/>
        <w:rPr>
          <w:rFonts w:eastAsia="Calibri" w:cs=""/>
          <w:b/>
          <w:u w:val="single"/>
          <w:lang w:val="en-GB"/>
        </w:rPr>
      </w:pPr>
      <w:r>
        <w:rPr>
          <w:rFonts w:eastAsia="Calibri" w:cs=""/>
          <w:b/>
          <w:u w:val="single"/>
          <w:lang w:val="en-GB"/>
        </w:rPr>
        <w:t>Request for your consent</w:t>
      </w:r>
    </w:p>
    <w:p>
      <w:pPr>
        <w:pStyle w:val="Normal"/>
        <w:spacing w:lineRule="auto" w:line="252" w:before="0" w:after="160"/>
        <w:jc w:val="both"/>
        <w:rPr>
          <w:rFonts w:eastAsia="Calibri" w:cs=""/>
          <w:lang w:val="en-GB"/>
        </w:rPr>
      </w:pPr>
      <w:r>
        <w:rPr>
          <w:rFonts w:eastAsia="Calibri" w:cs=""/>
          <w:lang w:val="en-GB"/>
        </w:rPr>
        <w:t>Please ensure that you read paragraphs 1-10 above and raise any relevant questions before providing your consent below:</w:t>
      </w:r>
    </w:p>
    <w:p>
      <w:pPr>
        <w:pStyle w:val="Normal"/>
        <w:numPr>
          <w:ilvl w:val="0"/>
          <w:numId w:val="3"/>
        </w:numPr>
        <w:spacing w:lineRule="auto" w:line="252" w:before="0" w:after="160"/>
        <w:contextualSpacing/>
        <w:jc w:val="both"/>
        <w:rPr/>
      </w:pPr>
      <w:r>
        <w:rPr>
          <w:rFonts w:eastAsia="Calibri" w:cs=""/>
          <w:lang w:val="en-GB"/>
        </w:rPr>
        <w:t xml:space="preserve">I confirm that I have read and understood paragraphs 1-10 above and that I have been offered the opportunity to raise any relevant questions: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Normal"/>
        <w:numPr>
          <w:ilvl w:val="0"/>
          <w:numId w:val="3"/>
        </w:numPr>
        <w:spacing w:lineRule="auto" w:line="252" w:before="0" w:after="160"/>
        <w:contextualSpacing/>
        <w:jc w:val="both"/>
        <w:rPr/>
      </w:pPr>
      <w:r>
        <w:rPr>
          <w:rFonts w:eastAsia="Calibri" w:cs=""/>
          <w:lang w:val="en-GB"/>
        </w:rPr>
        <w:t xml:space="preserve">Please check this box if you have any objection to our collecting and processing your personal information as described in paragraphs 1-10 above </w:t>
      </w:r>
      <w:r>
        <w:rPr>
          <w:rFonts w:eastAsia="Calibri" w:cs="Segoe UI Symbol" w:ascii="Segoe UI Symbol" w:hAnsi="Segoe UI Symbol"/>
          <w:lang w:val="en-GB"/>
        </w:rPr>
        <w:t>☐</w:t>
      </w:r>
    </w:p>
    <w:p>
      <w:pPr>
        <w:pStyle w:val="Normal"/>
        <w:numPr>
          <w:ilvl w:val="0"/>
          <w:numId w:val="3"/>
        </w:numPr>
        <w:spacing w:lineRule="auto" w:line="252" w:before="0" w:after="160"/>
        <w:contextualSpacing/>
        <w:jc w:val="both"/>
        <w:rPr/>
      </w:pPr>
      <w:r>
        <w:rPr>
          <w:rFonts w:eastAsia="Calibri" w:cs=""/>
          <w:lang w:val="en-GB"/>
        </w:rPr>
        <w:t xml:space="preserve">I agree to my personal data being shared as stated in paragraphs 2 and 4 above: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AppFormTitle"/>
        <w:ind w:left="360" w:right="0"/>
        <w:jc w:val="both"/>
        <w:rPr/>
      </w:pPr>
      <w:r>
        <w:rPr/>
      </w:r>
    </w:p>
    <w:sectPr>
      <w:headerReference w:type="default" r:id="rId3"/>
      <w:footerReference w:type="default" r:id="rId4"/>
      <w:footnotePr>
        <w:numFmt w:val="decimal"/>
      </w:footnotePr>
      <w:type w:val="nextPage"/>
      <w:pgSz w:w="11906" w:h="16838"/>
      <w:pgMar w:left="1440" w:right="1440" w:gutter="0" w:header="709" w:top="1440" w:footer="709"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Recruitment Monitoring Form Information – Application Forms – Version 2 – February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720" w:hanging="360"/>
      </w:pPr>
      <w:rPr>
        <w:b/>
        <w:rFonts w:eastAsia="Calibri" w:cs=""/>
        <w:lang w:val="en-G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lang w:val="en-G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lang w:val="en-GB"/>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lang w:val="en-GB"/>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2z0">
    <w:name w:val="WW8Num2z0"/>
    <w:qFormat/>
    <w:rPr>
      <w:rFonts w:eastAsia="Calibri" w:cs=""/>
      <w:b/>
      <w:lang w:val="en-GB"/>
    </w:rPr>
  </w:style>
  <w:style w:type="character" w:styleId="WW8Num3z0">
    <w:name w:val="WW8Num3z0"/>
    <w:qFormat/>
    <w:rPr>
      <w:rFonts w:ascii="Symbol" w:hAnsi="Symbol" w:cs="Symbol"/>
      <w:lang w:val="en-GB"/>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annotationreference">
    <w:name w:val="annotation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